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B" w:rsidRPr="001277C0" w:rsidRDefault="00464D78" w:rsidP="001277C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 администрации МО «Дахадаевский район»</w:t>
      </w:r>
    </w:p>
    <w:p w:rsidR="00091B4B" w:rsidRPr="001277C0" w:rsidRDefault="00091B4B" w:rsidP="00127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C0">
        <w:rPr>
          <w:rFonts w:ascii="Times New Roman" w:hAnsi="Times New Roman" w:cs="Times New Roman"/>
          <w:b/>
          <w:sz w:val="28"/>
          <w:szCs w:val="28"/>
        </w:rPr>
        <w:t>Рубрика «Информирует прокуратура»</w:t>
      </w:r>
    </w:p>
    <w:p w:rsidR="00091B4B" w:rsidRPr="001277C0" w:rsidRDefault="00091B4B" w:rsidP="00127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BA9" w:rsidRPr="00B72BFF" w:rsidRDefault="00BB3BA9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 xml:space="preserve">06.10.2017 Министерство </w:t>
      </w:r>
      <w:r w:rsidRPr="00B72BFF">
        <w:rPr>
          <w:rFonts w:ascii="Times New Roman" w:eastAsia="Times New Roman" w:hAnsi="Times New Roman" w:cs="Times New Roman"/>
          <w:sz w:val="28"/>
          <w:szCs w:val="28"/>
        </w:rPr>
        <w:t xml:space="preserve">природных ресурсов и экологии Республики Дагестан </w:t>
      </w:r>
      <w:r w:rsidRPr="00B72BFF">
        <w:rPr>
          <w:rFonts w:ascii="Times New Roman" w:eastAsia="Times New Roman" w:hAnsi="Times New Roman" w:cs="Times New Roman"/>
          <w:sz w:val="28"/>
          <w:szCs w:val="28"/>
        </w:rPr>
        <w:t>заключило с региональным оператором - ООО «Экологи-ка» соглашение об организации деятельности по обращению с твердыми коммунальными отходами</w:t>
      </w:r>
      <w:r w:rsidR="00863190">
        <w:rPr>
          <w:rFonts w:ascii="Times New Roman" w:eastAsia="Times New Roman" w:hAnsi="Times New Roman" w:cs="Times New Roman"/>
          <w:sz w:val="28"/>
          <w:szCs w:val="28"/>
        </w:rPr>
        <w:t xml:space="preserve"> (далее – ТКО)</w:t>
      </w:r>
      <w:r w:rsidRPr="00B72BFF">
        <w:rPr>
          <w:rFonts w:ascii="Times New Roman" w:eastAsia="Times New Roman" w:hAnsi="Times New Roman" w:cs="Times New Roman"/>
          <w:sz w:val="28"/>
          <w:szCs w:val="28"/>
        </w:rPr>
        <w:t xml:space="preserve"> с территории Южного межмуниципального экологического </w:t>
      </w:r>
      <w:proofErr w:type="spellStart"/>
      <w:r w:rsidRPr="00B72BFF">
        <w:rPr>
          <w:rFonts w:ascii="Times New Roman" w:eastAsia="Times New Roman" w:hAnsi="Times New Roman" w:cs="Times New Roman"/>
          <w:sz w:val="28"/>
          <w:szCs w:val="28"/>
        </w:rPr>
        <w:t>отходоперерабатывающего</w:t>
      </w:r>
      <w:proofErr w:type="spellEnd"/>
      <w:r w:rsidRPr="00B72BFF">
        <w:rPr>
          <w:rFonts w:ascii="Times New Roman" w:eastAsia="Times New Roman" w:hAnsi="Times New Roman" w:cs="Times New Roman"/>
          <w:sz w:val="28"/>
          <w:szCs w:val="28"/>
        </w:rPr>
        <w:t xml:space="preserve"> комплекса Республики Дагестан, в состав которого входит и МО «Дахадаевский район».</w:t>
      </w:r>
    </w:p>
    <w:p w:rsidR="00BB3BA9" w:rsidRPr="00B72BFF" w:rsidRDefault="00863190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2BFF">
        <w:rPr>
          <w:rFonts w:ascii="Times New Roman" w:hAnsi="Times New Roman" w:cs="Times New Roman"/>
          <w:sz w:val="28"/>
          <w:szCs w:val="28"/>
        </w:rPr>
        <w:t xml:space="preserve">огласно Федеральному </w:t>
      </w:r>
      <w:hyperlink r:id="rId4" w:history="1">
        <w:r w:rsidRPr="00B72BF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B72BFF">
        <w:rPr>
          <w:rFonts w:ascii="Times New Roman" w:hAnsi="Times New Roman" w:cs="Times New Roman"/>
          <w:sz w:val="28"/>
          <w:szCs w:val="28"/>
        </w:rPr>
        <w:t xml:space="preserve"> от 24.06.1998 № 89-ФЗ "Об отходах производства и потребления" </w:t>
      </w:r>
      <w:r w:rsidR="00BB3BA9" w:rsidRPr="00B72B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BB3BA9" w:rsidRPr="00B72BFF">
        <w:rPr>
          <w:rFonts w:ascii="Times New Roman" w:hAnsi="Times New Roman" w:cs="Times New Roman"/>
          <w:sz w:val="28"/>
          <w:szCs w:val="28"/>
        </w:rPr>
        <w:t xml:space="preserve"> следует относить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526DA" w:rsidRPr="00B72BFF" w:rsidRDefault="00CD0179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Правила</w:t>
      </w:r>
      <w:r w:rsidRPr="00B72BFF">
        <w:rPr>
          <w:rFonts w:ascii="Times New Roman" w:hAnsi="Times New Roman" w:cs="Times New Roman"/>
          <w:sz w:val="28"/>
          <w:szCs w:val="28"/>
        </w:rPr>
        <w:t xml:space="preserve"> обращения с </w:t>
      </w:r>
      <w:r w:rsidR="00863190">
        <w:rPr>
          <w:rFonts w:ascii="Times New Roman" w:hAnsi="Times New Roman" w:cs="Times New Roman"/>
          <w:sz w:val="28"/>
          <w:szCs w:val="28"/>
        </w:rPr>
        <w:t xml:space="preserve">ТКО </w:t>
      </w:r>
      <w:r w:rsidRPr="00B72BFF">
        <w:rPr>
          <w:rFonts w:ascii="Times New Roman" w:hAnsi="Times New Roman" w:cs="Times New Roman"/>
          <w:sz w:val="28"/>
          <w:szCs w:val="28"/>
        </w:rPr>
        <w:t xml:space="preserve">регламентированы </w:t>
      </w:r>
      <w:r w:rsidR="009526DA" w:rsidRPr="00B72BFF">
        <w:rPr>
          <w:rFonts w:ascii="Times New Roman" w:hAnsi="Times New Roman" w:cs="Times New Roman"/>
          <w:sz w:val="28"/>
          <w:szCs w:val="28"/>
        </w:rPr>
        <w:t>Постановление</w:t>
      </w:r>
      <w:r w:rsidRPr="00B72BFF">
        <w:rPr>
          <w:rFonts w:ascii="Times New Roman" w:hAnsi="Times New Roman" w:cs="Times New Roman"/>
          <w:sz w:val="28"/>
          <w:szCs w:val="28"/>
        </w:rPr>
        <w:t>м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 Правительства РФ от 12.11.2016 </w:t>
      </w:r>
      <w:r w:rsidRPr="00B72BFF">
        <w:rPr>
          <w:rFonts w:ascii="Times New Roman" w:hAnsi="Times New Roman" w:cs="Times New Roman"/>
          <w:sz w:val="28"/>
          <w:szCs w:val="28"/>
        </w:rPr>
        <w:t>№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 1156 (ред. от 15.12.2018) "Об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842499" w:rsidRPr="00B72BFF">
        <w:rPr>
          <w:rFonts w:ascii="Times New Roman" w:hAnsi="Times New Roman" w:cs="Times New Roman"/>
          <w:sz w:val="28"/>
          <w:szCs w:val="28"/>
        </w:rPr>
        <w:t>№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 641"</w:t>
      </w:r>
      <w:r w:rsidRPr="00B72BFF">
        <w:rPr>
          <w:rFonts w:ascii="Times New Roman" w:hAnsi="Times New Roman" w:cs="Times New Roman"/>
          <w:sz w:val="28"/>
          <w:szCs w:val="28"/>
        </w:rPr>
        <w:t>.</w:t>
      </w:r>
    </w:p>
    <w:p w:rsidR="004B6E47" w:rsidRPr="00B72BFF" w:rsidRDefault="004B6E47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3190">
        <w:rPr>
          <w:rFonts w:ascii="Times New Roman" w:hAnsi="Times New Roman" w:cs="Times New Roman"/>
          <w:sz w:val="28"/>
          <w:szCs w:val="28"/>
        </w:rPr>
        <w:t>указанным</w:t>
      </w:r>
      <w:r w:rsidRPr="00B72BF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63190">
        <w:rPr>
          <w:rFonts w:ascii="Times New Roman" w:hAnsi="Times New Roman" w:cs="Times New Roman"/>
          <w:sz w:val="28"/>
          <w:szCs w:val="28"/>
        </w:rPr>
        <w:t>ам</w:t>
      </w:r>
      <w:r w:rsidRPr="00B72BFF">
        <w:rPr>
          <w:rFonts w:ascii="Times New Roman" w:hAnsi="Times New Roman" w:cs="Times New Roman"/>
          <w:sz w:val="28"/>
          <w:szCs w:val="28"/>
        </w:rPr>
        <w:t xml:space="preserve"> р</w:t>
      </w:r>
      <w:r w:rsidR="009526DA" w:rsidRPr="00B72BFF">
        <w:rPr>
          <w:rFonts w:ascii="Times New Roman" w:hAnsi="Times New Roman" w:cs="Times New Roman"/>
          <w:sz w:val="28"/>
          <w:szCs w:val="28"/>
        </w:rPr>
        <w:t xml:space="preserve">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</w:t>
      </w:r>
      <w:hyperlink r:id="rId5" w:history="1">
        <w:r w:rsidR="009526DA" w:rsidRPr="00B72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26DA" w:rsidRPr="00B72BFF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"Интернет", а также в средствах массовой информации.</w:t>
      </w:r>
    </w:p>
    <w:p w:rsidR="009526DA" w:rsidRPr="00B72BFF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договора.</w:t>
      </w:r>
    </w:p>
    <w:p w:rsidR="009526DA" w:rsidRPr="00B72BFF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</w:t>
      </w:r>
      <w:r w:rsidR="004B6E47" w:rsidRPr="00B72BFF">
        <w:rPr>
          <w:rFonts w:ascii="Times New Roman" w:hAnsi="Times New Roman" w:cs="Times New Roman"/>
          <w:sz w:val="28"/>
          <w:szCs w:val="28"/>
        </w:rPr>
        <w:t xml:space="preserve"> заявку потребителя и документы</w:t>
      </w:r>
      <w:r w:rsidRPr="00B72BFF">
        <w:rPr>
          <w:rFonts w:ascii="Times New Roman" w:hAnsi="Times New Roman" w:cs="Times New Roman"/>
          <w:sz w:val="28"/>
          <w:szCs w:val="28"/>
        </w:rPr>
        <w:t>.</w:t>
      </w:r>
    </w:p>
    <w:p w:rsidR="009526DA" w:rsidRPr="00863190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случае если потребитель не направил региональному оператору заявку потребителя и документы в </w:t>
      </w:r>
      <w:r w:rsidR="00817CD1" w:rsidRPr="00863190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="004B6E47" w:rsidRPr="00863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190">
        <w:rPr>
          <w:rFonts w:ascii="Times New Roman" w:hAnsi="Times New Roman" w:cs="Times New Roman"/>
          <w:b/>
          <w:sz w:val="28"/>
          <w:szCs w:val="28"/>
        </w:rPr>
        <w:t>Правил</w:t>
      </w:r>
      <w:r w:rsidR="004B6E47" w:rsidRPr="00863190">
        <w:rPr>
          <w:rFonts w:ascii="Times New Roman" w:hAnsi="Times New Roman" w:cs="Times New Roman"/>
          <w:b/>
          <w:sz w:val="28"/>
          <w:szCs w:val="28"/>
        </w:rPr>
        <w:t>ами</w:t>
      </w:r>
      <w:r w:rsidRPr="00863190">
        <w:rPr>
          <w:rFonts w:ascii="Times New Roman" w:hAnsi="Times New Roman" w:cs="Times New Roman"/>
          <w:b/>
          <w:sz w:val="28"/>
          <w:szCs w:val="28"/>
        </w:rPr>
        <w:t xml:space="preserve">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</w:p>
    <w:p w:rsidR="009526DA" w:rsidRPr="00B72BFF" w:rsidRDefault="009526DA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3C1CED" w:rsidRPr="00B72BFF" w:rsidRDefault="003C1CED" w:rsidP="00B72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FF">
        <w:rPr>
          <w:rFonts w:ascii="Times New Roman" w:hAnsi="Times New Roman" w:cs="Times New Roman"/>
          <w:sz w:val="28"/>
          <w:szCs w:val="28"/>
        </w:rPr>
        <w:t>Со всей необходимой информацией о деятельности регионального оператора ООО «Экологи-ка»</w:t>
      </w:r>
      <w:r w:rsidR="00863190">
        <w:rPr>
          <w:rFonts w:ascii="Times New Roman" w:hAnsi="Times New Roman" w:cs="Times New Roman"/>
          <w:sz w:val="28"/>
          <w:szCs w:val="28"/>
        </w:rPr>
        <w:t>,</w:t>
      </w:r>
      <w:r w:rsidRPr="00B72BFF">
        <w:rPr>
          <w:rFonts w:ascii="Times New Roman" w:hAnsi="Times New Roman" w:cs="Times New Roman"/>
          <w:sz w:val="28"/>
          <w:szCs w:val="28"/>
        </w:rPr>
        <w:t xml:space="preserve"> </w:t>
      </w:r>
      <w:r w:rsidR="00BA6BEC">
        <w:rPr>
          <w:rFonts w:ascii="Times New Roman" w:hAnsi="Times New Roman" w:cs="Times New Roman"/>
          <w:sz w:val="28"/>
          <w:szCs w:val="28"/>
        </w:rPr>
        <w:t xml:space="preserve">содержанием типового </w:t>
      </w:r>
      <w:r w:rsidR="00863190" w:rsidRPr="00863190">
        <w:rPr>
          <w:rFonts w:ascii="Times New Roman" w:hAnsi="Times New Roman" w:cs="Times New Roman"/>
          <w:sz w:val="28"/>
          <w:szCs w:val="28"/>
        </w:rPr>
        <w:t>договор</w:t>
      </w:r>
      <w:r w:rsidR="00BA6BEC">
        <w:rPr>
          <w:rFonts w:ascii="Times New Roman" w:hAnsi="Times New Roman" w:cs="Times New Roman"/>
          <w:sz w:val="28"/>
          <w:szCs w:val="28"/>
        </w:rPr>
        <w:t>а</w:t>
      </w:r>
      <w:r w:rsidR="00863190" w:rsidRPr="00B72BFF">
        <w:rPr>
          <w:rFonts w:ascii="Times New Roman" w:hAnsi="Times New Roman" w:cs="Times New Roman"/>
          <w:sz w:val="28"/>
          <w:szCs w:val="28"/>
        </w:rPr>
        <w:t xml:space="preserve"> </w:t>
      </w:r>
      <w:r w:rsidR="00863190" w:rsidRPr="00B72BFF">
        <w:rPr>
          <w:rFonts w:ascii="Times New Roman" w:hAnsi="Times New Roman" w:cs="Times New Roman"/>
          <w:sz w:val="28"/>
          <w:szCs w:val="28"/>
        </w:rPr>
        <w:t xml:space="preserve">на оказание услуг по обращению с </w:t>
      </w:r>
      <w:r w:rsidR="00863190">
        <w:rPr>
          <w:rFonts w:ascii="Times New Roman" w:hAnsi="Times New Roman" w:cs="Times New Roman"/>
          <w:sz w:val="28"/>
          <w:szCs w:val="28"/>
        </w:rPr>
        <w:t>ТКО</w:t>
      </w:r>
      <w:r w:rsidR="002E42A8">
        <w:rPr>
          <w:rFonts w:ascii="Times New Roman" w:hAnsi="Times New Roman" w:cs="Times New Roman"/>
          <w:sz w:val="28"/>
          <w:szCs w:val="28"/>
        </w:rPr>
        <w:t>,</w:t>
      </w:r>
      <w:r w:rsidR="00CD016D">
        <w:rPr>
          <w:rFonts w:ascii="Times New Roman" w:hAnsi="Times New Roman" w:cs="Times New Roman"/>
          <w:sz w:val="28"/>
          <w:szCs w:val="28"/>
        </w:rPr>
        <w:t xml:space="preserve"> </w:t>
      </w:r>
      <w:r w:rsidR="00863190">
        <w:rPr>
          <w:rFonts w:ascii="Times New Roman" w:hAnsi="Times New Roman" w:cs="Times New Roman"/>
          <w:sz w:val="28"/>
          <w:szCs w:val="28"/>
        </w:rPr>
        <w:t xml:space="preserve">с </w:t>
      </w:r>
      <w:r w:rsidR="00BA6BEC">
        <w:rPr>
          <w:rFonts w:ascii="Times New Roman" w:hAnsi="Times New Roman" w:cs="Times New Roman"/>
          <w:sz w:val="28"/>
          <w:szCs w:val="28"/>
        </w:rPr>
        <w:t>предложением</w:t>
      </w:r>
      <w:r w:rsidR="00863190">
        <w:rPr>
          <w:rFonts w:ascii="Times New Roman" w:hAnsi="Times New Roman" w:cs="Times New Roman"/>
          <w:sz w:val="28"/>
          <w:szCs w:val="28"/>
        </w:rPr>
        <w:t xml:space="preserve"> о заключении</w:t>
      </w:r>
      <w:r w:rsidR="00BA6BEC">
        <w:rPr>
          <w:rFonts w:ascii="Times New Roman" w:hAnsi="Times New Roman" w:cs="Times New Roman"/>
          <w:sz w:val="28"/>
          <w:szCs w:val="28"/>
        </w:rPr>
        <w:t xml:space="preserve"> указанного договора</w:t>
      </w:r>
      <w:r w:rsidR="00863190">
        <w:rPr>
          <w:rFonts w:ascii="Times New Roman" w:hAnsi="Times New Roman" w:cs="Times New Roman"/>
          <w:sz w:val="28"/>
          <w:szCs w:val="28"/>
        </w:rPr>
        <w:t>,</w:t>
      </w:r>
      <w:r w:rsidR="00BA6B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42A8">
        <w:rPr>
          <w:rFonts w:ascii="Times New Roman" w:hAnsi="Times New Roman" w:cs="Times New Roman"/>
          <w:sz w:val="28"/>
          <w:szCs w:val="28"/>
        </w:rPr>
        <w:t xml:space="preserve">заявки потребителя, </w:t>
      </w:r>
      <w:r w:rsidR="00BA6BEC">
        <w:rPr>
          <w:rFonts w:ascii="Times New Roman" w:hAnsi="Times New Roman" w:cs="Times New Roman"/>
          <w:sz w:val="28"/>
          <w:szCs w:val="28"/>
        </w:rPr>
        <w:t>а также</w:t>
      </w:r>
      <w:r w:rsidR="00863190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863190" w:rsidRPr="00B72BFF">
        <w:rPr>
          <w:rFonts w:ascii="Times New Roman" w:hAnsi="Times New Roman" w:cs="Times New Roman"/>
          <w:sz w:val="28"/>
          <w:szCs w:val="28"/>
        </w:rPr>
        <w:t xml:space="preserve"> на услуг</w:t>
      </w:r>
      <w:r w:rsidR="00863190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="00BA6BEC">
        <w:rPr>
          <w:rFonts w:ascii="Times New Roman" w:hAnsi="Times New Roman" w:cs="Times New Roman"/>
          <w:sz w:val="28"/>
          <w:szCs w:val="28"/>
        </w:rPr>
        <w:t>ТКО</w:t>
      </w:r>
      <w:r w:rsidR="00863190" w:rsidRPr="00863190">
        <w:rPr>
          <w:rFonts w:ascii="Times New Roman" w:hAnsi="Times New Roman" w:cs="Times New Roman"/>
          <w:sz w:val="28"/>
          <w:szCs w:val="28"/>
        </w:rPr>
        <w:t xml:space="preserve"> </w:t>
      </w:r>
      <w:r w:rsidRPr="00863190">
        <w:rPr>
          <w:rFonts w:ascii="Times New Roman" w:hAnsi="Times New Roman" w:cs="Times New Roman"/>
          <w:sz w:val="28"/>
          <w:szCs w:val="28"/>
        </w:rPr>
        <w:t>потребители</w:t>
      </w:r>
      <w:r w:rsidRPr="00B72BFF">
        <w:rPr>
          <w:rFonts w:ascii="Times New Roman" w:hAnsi="Times New Roman" w:cs="Times New Roman"/>
          <w:sz w:val="28"/>
          <w:szCs w:val="28"/>
        </w:rPr>
        <w:t xml:space="preserve"> </w:t>
      </w:r>
      <w:r w:rsidR="00863190">
        <w:rPr>
          <w:rFonts w:ascii="Times New Roman" w:hAnsi="Times New Roman" w:cs="Times New Roman"/>
          <w:sz w:val="28"/>
          <w:szCs w:val="28"/>
        </w:rPr>
        <w:t>м</w:t>
      </w:r>
      <w:r w:rsidRPr="00B72BFF">
        <w:rPr>
          <w:rFonts w:ascii="Times New Roman" w:hAnsi="Times New Roman" w:cs="Times New Roman"/>
          <w:sz w:val="28"/>
          <w:szCs w:val="28"/>
        </w:rPr>
        <w:t>огут ознакомиться в сети Интернет на сайте «</w:t>
      </w:r>
      <w:hyperlink r:id="rId6" w:tgtFrame="_blank" w:history="1">
        <w:r w:rsidRPr="00B72BF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ecologi-ka.ru</w:t>
        </w:r>
      </w:hyperlink>
      <w:r w:rsidRPr="00B72BFF">
        <w:rPr>
          <w:rFonts w:ascii="Times New Roman" w:hAnsi="Times New Roman" w:cs="Times New Roman"/>
          <w:sz w:val="28"/>
          <w:szCs w:val="28"/>
        </w:rPr>
        <w:t>».</w:t>
      </w:r>
    </w:p>
    <w:p w:rsidR="00091B4B" w:rsidRDefault="00091B4B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0B4C" w:rsidRDefault="003F0B4C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06.08.2019</w:t>
      </w:r>
    </w:p>
    <w:p w:rsidR="003F0B4C" w:rsidRDefault="003F0B4C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2BFF" w:rsidRPr="001277C0" w:rsidRDefault="00B72BFF" w:rsidP="00B72BFF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1277C0" w:rsidRDefault="00091B4B" w:rsidP="00B72B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EE4D08" w:rsidRDefault="00EE4D08" w:rsidP="00B72B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656" w:rsidRPr="001277C0" w:rsidRDefault="00091B4B" w:rsidP="00B72B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77C0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</w:t>
      </w:r>
      <w:r w:rsidR="002E42A8">
        <w:rPr>
          <w:rFonts w:ascii="Times New Roman" w:hAnsi="Times New Roman" w:cs="Times New Roman"/>
          <w:sz w:val="28"/>
          <w:szCs w:val="28"/>
        </w:rPr>
        <w:t xml:space="preserve"> </w:t>
      </w:r>
      <w:r w:rsidRPr="001277C0">
        <w:rPr>
          <w:rFonts w:ascii="Times New Roman" w:hAnsi="Times New Roman" w:cs="Times New Roman"/>
          <w:sz w:val="28"/>
          <w:szCs w:val="28"/>
        </w:rPr>
        <w:t xml:space="preserve">           П.Х. Абакаров</w:t>
      </w:r>
    </w:p>
    <w:sectPr w:rsidR="00AC3656" w:rsidRPr="001277C0" w:rsidSect="006906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6AB"/>
    <w:rsid w:val="00091B4B"/>
    <w:rsid w:val="001277C0"/>
    <w:rsid w:val="002E42A8"/>
    <w:rsid w:val="003919DE"/>
    <w:rsid w:val="003C1CED"/>
    <w:rsid w:val="003F0B4C"/>
    <w:rsid w:val="00464D78"/>
    <w:rsid w:val="004B6E47"/>
    <w:rsid w:val="006463ED"/>
    <w:rsid w:val="0069062B"/>
    <w:rsid w:val="00727A9F"/>
    <w:rsid w:val="00817CD1"/>
    <w:rsid w:val="00842499"/>
    <w:rsid w:val="00863190"/>
    <w:rsid w:val="009526DA"/>
    <w:rsid w:val="00AC3656"/>
    <w:rsid w:val="00B72BFF"/>
    <w:rsid w:val="00BA6BEC"/>
    <w:rsid w:val="00BB3BA9"/>
    <w:rsid w:val="00CD016D"/>
    <w:rsid w:val="00CD0179"/>
    <w:rsid w:val="00CD26AB"/>
    <w:rsid w:val="00E44723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3F01-45B1-4CDD-B0E7-D66E149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F"/>
  </w:style>
  <w:style w:type="paragraph" w:styleId="2">
    <w:name w:val="heading 2"/>
    <w:basedOn w:val="a"/>
    <w:link w:val="20"/>
    <w:uiPriority w:val="9"/>
    <w:qFormat/>
    <w:rsid w:val="003C1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7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2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F0B4C"/>
  </w:style>
  <w:style w:type="character" w:customStyle="1" w:styleId="20">
    <w:name w:val="Заголовок 2 Знак"/>
    <w:basedOn w:val="a0"/>
    <w:link w:val="2"/>
    <w:uiPriority w:val="9"/>
    <w:rsid w:val="003C1C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ogi-ka.ru/" TargetMode="External"/><Relationship Id="rId5" Type="http://schemas.openxmlformats.org/officeDocument/2006/relationships/hyperlink" Target="consultantplus://offline/ref=76D853898A7D52BB088C265AC0403C458727F82FB5F63D8BD2CE5A5F8F1B8A149F241F18052F22133239A035F5WAa0L" TargetMode="External"/><Relationship Id="rId4" Type="http://schemas.openxmlformats.org/officeDocument/2006/relationships/hyperlink" Target="consultantplus://offline/ref=C8939803C73ED29C2926E9C427FE67E1DBE37D9677C279A5EFA11E9BC1BA29E9FA0A95A7B256A2517AAA925622A2ED1EF163471B59Y8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2019-06-28T13:12:00Z</cp:lastPrinted>
  <dcterms:created xsi:type="dcterms:W3CDTF">2019-03-13T08:30:00Z</dcterms:created>
  <dcterms:modified xsi:type="dcterms:W3CDTF">2019-08-07T12:27:00Z</dcterms:modified>
</cp:coreProperties>
</file>